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B972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4416DE">
        <w:rPr>
          <w:rFonts w:ascii="Times New Roman" w:hAnsi="Times New Roman" w:cs="Times New Roman"/>
          <w:noProof/>
          <w:sz w:val="24"/>
          <w:szCs w:val="24"/>
          <w:lang w:val="sr-Cyrl-CS"/>
        </w:rPr>
        <w:t>дмета: набавка добара</w:t>
      </w:r>
      <w:r w:rsidR="009E44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</w:t>
      </w:r>
      <w:r w:rsidR="0072039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Комплет дисплеја за аутобус ( предњи, бочни, задњи дисплеј+конзола) са софтвером за програмирање линија</w:t>
      </w:r>
      <w:r w:rsidR="006B6E7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037C9" w:rsidRDefault="00AD68DF" w:rsidP="0072039B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37C9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 xml:space="preserve"> 31711200 </w:t>
      </w:r>
      <w:r w:rsidR="004416DE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 xml:space="preserve"> 5 електронске табле за приказивање резултата</w:t>
      </w:r>
      <w:r w:rsidR="00A037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A037C9" w:rsidRDefault="006B6E78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037C9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>1.554.000</w:t>
      </w:r>
      <w:r w:rsidR="004416DE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6A55C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D68DF" w:rsidRPr="00A037C9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78352E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574990" w:rsidRPr="00574990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78352E" w:rsidRDefault="0072039B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 т</w:t>
      </w:r>
      <w:r w:rsidR="00A037C9">
        <w:rPr>
          <w:rFonts w:ascii="Times New Roman" w:hAnsi="Times New Roman" w:cs="Times New Roman"/>
          <w:noProof/>
          <w:sz w:val="24"/>
          <w:szCs w:val="24"/>
          <w:lang w:val="sr-Cyrl-CS"/>
        </w:rPr>
        <w:t>ри</w:t>
      </w:r>
      <w:r w:rsidR="0078352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понуде</w:t>
      </w:r>
      <w:r w:rsidR="00AD68DF" w:rsidRPr="0078352E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</w:t>
      </w:r>
      <w:r w:rsidR="00B972B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037C9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2039B">
        <w:rPr>
          <w:rFonts w:ascii="Times New Roman" w:hAnsi="Times New Roman" w:cs="Times New Roman"/>
          <w:noProof/>
          <w:sz w:val="24"/>
          <w:szCs w:val="24"/>
          <w:lang w:val="sr-Cyrl-CS"/>
        </w:rPr>
        <w:t>2.650.000</w:t>
      </w:r>
      <w:r w:rsidR="00A037C9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3D0A7D" w:rsidRPr="006B6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ПДВ-а, најнижа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>1.554.000,00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без ПДВ-а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6A55CA" w:rsidRDefault="00AD68DF" w:rsidP="006A55CA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>а цена код прихватљивих понуда:</w:t>
      </w:r>
      <w:r w:rsidR="006A55C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A55CA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–</w:t>
      </w:r>
      <w:r w:rsidR="0072039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2039B">
        <w:rPr>
          <w:rFonts w:ascii="Times New Roman" w:hAnsi="Times New Roman" w:cs="Times New Roman"/>
          <w:noProof/>
          <w:sz w:val="24"/>
          <w:szCs w:val="24"/>
          <w:lang w:val="sr-Cyrl-CS"/>
        </w:rPr>
        <w:t>2.260.255</w:t>
      </w:r>
      <w:r w:rsidR="0072039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72039B">
        <w:rPr>
          <w:rFonts w:ascii="Times New Roman" w:hAnsi="Times New Roman" w:cs="Times New Roman"/>
          <w:noProof/>
          <w:sz w:val="24"/>
          <w:szCs w:val="24"/>
          <w:lang w:val="sr-Cyrl-CS"/>
        </w:rPr>
        <w:t>91</w:t>
      </w:r>
      <w:r w:rsidR="006A55C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A55CA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6A55CA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6A55C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6A55CA">
        <w:rPr>
          <w:rFonts w:ascii="Times New Roman" w:hAnsi="Times New Roman" w:cs="Times New Roman"/>
          <w:sz w:val="24"/>
          <w:szCs w:val="24"/>
          <w:lang w:val="sr-Cyrl-CS"/>
        </w:rPr>
        <w:t>најнижа –</w:t>
      </w:r>
      <w:r w:rsidR="006A55C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>1.554.000,00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55CA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6A55CA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72039B">
        <w:rPr>
          <w:rFonts w:ascii="Times New Roman" w:hAnsi="Times New Roman" w:cs="Times New Roman"/>
          <w:noProof/>
          <w:sz w:val="24"/>
          <w:szCs w:val="24"/>
          <w:lang w:val="sr-Cyrl-CS"/>
        </w:rPr>
        <w:t>о додели уговора: 11</w:t>
      </w:r>
      <w:r w:rsidR="00F85786">
        <w:rPr>
          <w:rFonts w:ascii="Times New Roman" w:hAnsi="Times New Roman" w:cs="Times New Roman"/>
          <w:noProof/>
          <w:sz w:val="24"/>
          <w:szCs w:val="24"/>
          <w:lang w:val="sr-Cyrl-CS"/>
        </w:rPr>
        <w:t>.06</w:t>
      </w:r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D68DF" w:rsidRDefault="0072039B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08.07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72039B">
        <w:rPr>
          <w:rFonts w:ascii="Times New Roman" w:hAnsi="Times New Roman" w:cs="Times New Roman"/>
          <w:sz w:val="24"/>
          <w:szCs w:val="24"/>
          <w:lang w:val="sr-Latn-CS"/>
        </w:rPr>
        <w:t>Fazi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72039B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72039B">
        <w:rPr>
          <w:rFonts w:ascii="Times New Roman" w:hAnsi="Times New Roman" w:cs="Times New Roman"/>
          <w:sz w:val="24"/>
          <w:szCs w:val="24"/>
          <w:lang w:val="sr-Cyrl-CS"/>
        </w:rPr>
        <w:t>оо, Новопројектована бб</w:t>
      </w:r>
      <w:r w:rsidR="00F27226">
        <w:rPr>
          <w:rFonts w:ascii="Times New Roman" w:hAnsi="Times New Roman" w:cs="Times New Roman"/>
          <w:sz w:val="24"/>
          <w:szCs w:val="24"/>
          <w:lang w:val="sr-Cyrl-CS"/>
        </w:rPr>
        <w:t>, Црвени Крст, 18000 Ниш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F27226">
        <w:rPr>
          <w:rFonts w:ascii="Times New Roman" w:hAnsi="Times New Roman" w:cs="Times New Roman"/>
          <w:sz w:val="24"/>
          <w:szCs w:val="24"/>
          <w:lang w:val="sr-Cyrl-CS"/>
        </w:rPr>
        <w:t xml:space="preserve"> 20054751, ПИБ: 103946100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215EC7"/>
    <w:rsid w:val="003D0A7D"/>
    <w:rsid w:val="004416DE"/>
    <w:rsid w:val="00514329"/>
    <w:rsid w:val="00574990"/>
    <w:rsid w:val="005D42C9"/>
    <w:rsid w:val="006A55CA"/>
    <w:rsid w:val="006B6E78"/>
    <w:rsid w:val="0072039B"/>
    <w:rsid w:val="0078352E"/>
    <w:rsid w:val="008030EC"/>
    <w:rsid w:val="008939A3"/>
    <w:rsid w:val="008D17ED"/>
    <w:rsid w:val="008F24FA"/>
    <w:rsid w:val="009E443D"/>
    <w:rsid w:val="00A00717"/>
    <w:rsid w:val="00A037C9"/>
    <w:rsid w:val="00AD68DF"/>
    <w:rsid w:val="00B972B5"/>
    <w:rsid w:val="00D96869"/>
    <w:rsid w:val="00F2452E"/>
    <w:rsid w:val="00F27226"/>
    <w:rsid w:val="00F85786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2</cp:revision>
  <cp:lastPrinted>2015-06-29T05:44:00Z</cp:lastPrinted>
  <dcterms:created xsi:type="dcterms:W3CDTF">2015-07-08T08:56:00Z</dcterms:created>
  <dcterms:modified xsi:type="dcterms:W3CDTF">2015-07-08T08:56:00Z</dcterms:modified>
</cp:coreProperties>
</file>